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85B5F48" w:rsidR="00060433" w:rsidRPr="001D0716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547CB4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1D0716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4C07703" w:rsidR="00060433" w:rsidRPr="00202BB9" w:rsidRDefault="00547CB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Das ist meine Oma, Marie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C5DE22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547CB4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30BEB2C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D0716">
        <w:rPr>
          <w:rFonts w:ascii="Arial" w:hAnsi="Arial" w:cs="Arial"/>
        </w:rPr>
        <w:t>wymienia</w:t>
      </w:r>
      <w:r w:rsidR="000205C2">
        <w:rPr>
          <w:rFonts w:ascii="Arial" w:hAnsi="Arial" w:cs="Arial"/>
        </w:rPr>
        <w:t xml:space="preserve"> dalszych członków rodziny</w:t>
      </w:r>
      <w:r w:rsidR="001D0716">
        <w:rPr>
          <w:rFonts w:ascii="Arial" w:hAnsi="Arial" w:cs="Arial"/>
        </w:rPr>
        <w:t>.</w:t>
      </w:r>
    </w:p>
    <w:p w14:paraId="311FDF92" w14:textId="00F19A0E" w:rsidR="001D0716" w:rsidRDefault="001D0716" w:rsidP="001D0716">
      <w:pPr>
        <w:rPr>
          <w:rFonts w:ascii="Arial" w:hAnsi="Arial" w:cs="Arial"/>
        </w:rPr>
      </w:pPr>
      <w:r>
        <w:rPr>
          <w:rFonts w:ascii="Arial" w:hAnsi="Arial" w:cs="Arial"/>
        </w:rPr>
        <w:t>- Uczeń zadaje pytania o rodzeństwo</w:t>
      </w:r>
      <w:r w:rsidR="000205C2">
        <w:rPr>
          <w:rFonts w:ascii="Arial" w:hAnsi="Arial" w:cs="Arial"/>
        </w:rPr>
        <w:t>, liczbę dzieci w rodzinie</w:t>
      </w:r>
      <w:r>
        <w:rPr>
          <w:rFonts w:ascii="Arial" w:hAnsi="Arial" w:cs="Arial"/>
        </w:rPr>
        <w:t>.</w:t>
      </w:r>
    </w:p>
    <w:p w14:paraId="3A546846" w14:textId="40BA3800" w:rsidR="003C2FA8" w:rsidRDefault="003C2FA8" w:rsidP="003C2F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D0716">
        <w:rPr>
          <w:rFonts w:ascii="Arial" w:hAnsi="Arial" w:cs="Arial"/>
        </w:rPr>
        <w:t>opowiada o rodzeństwie</w:t>
      </w:r>
      <w:r w:rsidR="000205C2">
        <w:rPr>
          <w:rFonts w:ascii="Arial" w:hAnsi="Arial" w:cs="Arial"/>
        </w:rPr>
        <w:t xml:space="preserve"> i dalszej rodzinie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437DFC">
        <w:rPr>
          <w:rFonts w:ascii="Arial" w:hAnsi="Arial" w:cs="Arial"/>
          <w:b/>
          <w:bCs/>
        </w:rPr>
        <w:t>Techniki uczenia się i</w:t>
      </w:r>
      <w:r w:rsidRPr="00202BB9">
        <w:rPr>
          <w:rFonts w:ascii="Arial" w:hAnsi="Arial" w:cs="Arial"/>
          <w:b/>
          <w:bCs/>
        </w:rPr>
        <w:t xml:space="preserve">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2C3E5760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6EAAD8E9" w14:textId="13F98DE1" w:rsidR="00276478" w:rsidRDefault="0027647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DBD1370" w14:textId="45E50F2A" w:rsidR="00276478" w:rsidRPr="00202BB9" w:rsidRDefault="0027647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tekstem czytanym,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04C3DF7" w14:textId="77777777" w:rsidR="002E6217" w:rsidRDefault="002C5E96" w:rsidP="00276478">
      <w:pPr>
        <w:rPr>
          <w:rFonts w:ascii="Arial" w:hAnsi="Arial" w:cs="Arial"/>
        </w:rPr>
      </w:pPr>
      <w:r w:rsidRPr="00622C81">
        <w:rPr>
          <w:rFonts w:ascii="Arial" w:hAnsi="Arial" w:cs="Arial"/>
        </w:rPr>
        <w:t>-</w:t>
      </w:r>
      <w:r w:rsidR="00BD0E40">
        <w:rPr>
          <w:rFonts w:ascii="Arial" w:hAnsi="Arial" w:cs="Arial"/>
        </w:rPr>
        <w:t xml:space="preserve"> </w:t>
      </w:r>
      <w:r w:rsidR="00276478">
        <w:rPr>
          <w:rFonts w:ascii="Arial" w:hAnsi="Arial" w:cs="Arial"/>
        </w:rPr>
        <w:t>wywiady</w:t>
      </w:r>
      <w:r w:rsidR="002E6217">
        <w:rPr>
          <w:rFonts w:ascii="Arial" w:hAnsi="Arial" w:cs="Arial"/>
        </w:rPr>
        <w:t>,</w:t>
      </w:r>
    </w:p>
    <w:p w14:paraId="6371F9D7" w14:textId="2587797F" w:rsidR="002E6217" w:rsidRDefault="002E6217" w:rsidP="00276478">
      <w:pPr>
        <w:rPr>
          <w:rFonts w:ascii="Arial" w:hAnsi="Arial" w:cs="Arial"/>
        </w:rPr>
      </w:pPr>
      <w:r>
        <w:rPr>
          <w:rFonts w:ascii="Arial" w:hAnsi="Arial" w:cs="Arial"/>
        </w:rPr>
        <w:t>- wykreślanka,</w:t>
      </w:r>
    </w:p>
    <w:p w14:paraId="22D34624" w14:textId="77777777" w:rsidR="00A623E7" w:rsidRDefault="002E6217" w:rsidP="00276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623E7">
        <w:rPr>
          <w:rFonts w:ascii="Arial" w:hAnsi="Arial" w:cs="Arial"/>
        </w:rPr>
        <w:t>pisanie tekstów równoległych,</w:t>
      </w:r>
    </w:p>
    <w:p w14:paraId="3007E9FF" w14:textId="06D3EF78" w:rsidR="0079309F" w:rsidRPr="00622C81" w:rsidRDefault="00A623E7" w:rsidP="00276478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276478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6AFDB15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31CA462" w14:textId="44C09900" w:rsidR="009C4A75" w:rsidRDefault="00060433" w:rsidP="00437DF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BD0E40">
        <w:rPr>
          <w:rFonts w:ascii="Arial" w:hAnsi="Arial" w:cs="Arial"/>
        </w:rPr>
        <w:t xml:space="preserve">Uczniowie </w:t>
      </w:r>
      <w:r w:rsidR="00276478">
        <w:rPr>
          <w:rFonts w:ascii="Arial" w:hAnsi="Arial" w:cs="Arial"/>
        </w:rPr>
        <w:t xml:space="preserve">zapoznają się z </w:t>
      </w:r>
      <w:r w:rsidR="00BD0E40">
        <w:rPr>
          <w:rFonts w:ascii="Arial" w:hAnsi="Arial" w:cs="Arial"/>
        </w:rPr>
        <w:t>ćwiczenie</w:t>
      </w:r>
      <w:r w:rsidR="00276478">
        <w:rPr>
          <w:rFonts w:ascii="Arial" w:hAnsi="Arial" w:cs="Arial"/>
        </w:rPr>
        <w:t>m</w:t>
      </w:r>
      <w:r w:rsidR="00BD0E40">
        <w:rPr>
          <w:rFonts w:ascii="Arial" w:hAnsi="Arial" w:cs="Arial"/>
        </w:rPr>
        <w:t xml:space="preserve"> 1 str. 3</w:t>
      </w:r>
      <w:r w:rsidR="00276478">
        <w:rPr>
          <w:rFonts w:ascii="Arial" w:hAnsi="Arial" w:cs="Arial"/>
        </w:rPr>
        <w:t xml:space="preserve">3. następnie słuchają nagrania (Audio 36) i na jego podstawie decydują, które zdania są </w:t>
      </w:r>
      <w:r w:rsidR="00A623E7">
        <w:rPr>
          <w:rFonts w:ascii="Arial" w:hAnsi="Arial" w:cs="Arial"/>
        </w:rPr>
        <w:t>zgodne z treścią nagrania</w:t>
      </w:r>
      <w:r w:rsidR="00276478">
        <w:rPr>
          <w:rFonts w:ascii="Arial" w:hAnsi="Arial" w:cs="Arial"/>
        </w:rPr>
        <w:t>. Rozwiązania omawiane są na forum klasy.</w:t>
      </w:r>
    </w:p>
    <w:p w14:paraId="76F54C54" w14:textId="77777777" w:rsidR="008A43EA" w:rsidRDefault="008A43EA" w:rsidP="00297EE7">
      <w:pPr>
        <w:rPr>
          <w:rFonts w:ascii="Arial" w:hAnsi="Arial" w:cs="Arial"/>
          <w:b/>
          <w:bCs/>
        </w:rPr>
      </w:pPr>
    </w:p>
    <w:p w14:paraId="498A4B13" w14:textId="19AF58FB" w:rsidR="00060433" w:rsidRPr="00854E04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83E0B3F" w14:textId="297E7A51" w:rsidR="000A3057" w:rsidRDefault="008A43EA" w:rsidP="00276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D0E40">
        <w:rPr>
          <w:rFonts w:ascii="Arial" w:hAnsi="Arial" w:cs="Arial"/>
        </w:rPr>
        <w:t xml:space="preserve">Uczniowie </w:t>
      </w:r>
      <w:r w:rsidR="00276478">
        <w:rPr>
          <w:rFonts w:ascii="Arial" w:hAnsi="Arial" w:cs="Arial"/>
        </w:rPr>
        <w:t xml:space="preserve">czytają teksty na temat rodziny Steffi i na tej podstawie </w:t>
      </w:r>
      <w:r w:rsidR="002E6217">
        <w:rPr>
          <w:rFonts w:ascii="Arial" w:hAnsi="Arial" w:cs="Arial"/>
        </w:rPr>
        <w:t>rysują w zeszycie</w:t>
      </w:r>
      <w:r w:rsidR="00276478">
        <w:rPr>
          <w:rFonts w:ascii="Arial" w:hAnsi="Arial" w:cs="Arial"/>
        </w:rPr>
        <w:t xml:space="preserve"> drzewo genealogiczne jej rodziny (ćwiczenie 2, str. 33).</w:t>
      </w:r>
    </w:p>
    <w:p w14:paraId="3E443830" w14:textId="0C281A28" w:rsidR="00276478" w:rsidRDefault="00276478" w:rsidP="00276478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2, 3, 6, str. 38 i ćwiczenie 8, str. 39 w zeszycie ćwiczeń.</w:t>
      </w:r>
    </w:p>
    <w:p w14:paraId="79802B92" w14:textId="039BB814" w:rsidR="00276478" w:rsidRDefault="00276478" w:rsidP="00276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2E6217">
        <w:rPr>
          <w:rFonts w:ascii="Arial" w:hAnsi="Arial" w:cs="Arial"/>
        </w:rPr>
        <w:t>K</w:t>
      </w:r>
      <w:r>
        <w:rPr>
          <w:rFonts w:ascii="Arial" w:hAnsi="Arial" w:cs="Arial"/>
        </w:rPr>
        <w:t>ażdy z uczn</w:t>
      </w:r>
      <w:r w:rsidR="002E6217">
        <w:rPr>
          <w:rFonts w:ascii="Arial" w:hAnsi="Arial" w:cs="Arial"/>
        </w:rPr>
        <w:t>iów notuje w zeszycie 6 zdań na temat drzewa genealogicznego Steffi. Następnie przedstawia zdania koleżance/koledze z pary. Koleżanka/kolega ma zdecydować, czy zdania jest prawdziwe czy fałszywe. Jeśli jest fałszywe, uczeń powinien je skorygować. Następnie uczniowie zamieniają się rolami.</w:t>
      </w:r>
    </w:p>
    <w:p w14:paraId="07F184D3" w14:textId="1298A17E" w:rsidR="002E6217" w:rsidRPr="00064E3F" w:rsidRDefault="002E6217" w:rsidP="00276478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sobie nawzajem pytania do drzewa genealogicznego Steffi i odpowiadają jak w przykładzie (ćwiczenie 4, str. 33).</w:t>
      </w:r>
    </w:p>
    <w:p w14:paraId="4CC98C97" w14:textId="77777777" w:rsidR="0033781E" w:rsidRPr="00064E3F" w:rsidRDefault="0033781E" w:rsidP="00060433">
      <w:pPr>
        <w:rPr>
          <w:rFonts w:ascii="Arial" w:hAnsi="Arial" w:cs="Arial"/>
          <w:b/>
          <w:bCs/>
        </w:rPr>
      </w:pPr>
    </w:p>
    <w:p w14:paraId="644BA7AD" w14:textId="143B94D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21D4101D" w:rsidR="003A769D" w:rsidRDefault="00995D2C" w:rsidP="00064E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3057">
        <w:rPr>
          <w:rFonts w:ascii="Arial" w:hAnsi="Arial" w:cs="Arial"/>
        </w:rPr>
        <w:t xml:space="preserve">Uczniowie pracują w </w:t>
      </w:r>
      <w:r w:rsidR="002E6217">
        <w:rPr>
          <w:rFonts w:ascii="Arial" w:hAnsi="Arial" w:cs="Arial"/>
        </w:rPr>
        <w:t>parach. Najpierw rozwiązują wykreślankę wyrazową i znajdują w niej przymiotniki. Następnie czytają tekst o Laurze (ćwiczenie 11, str. 39 w zeszycie ćwiczeń). Na podstawie tekstu piszą tekst równoległy o fikcyjnym członku rodziny</w:t>
      </w:r>
      <w:r w:rsidR="00B82CDC">
        <w:rPr>
          <w:rFonts w:ascii="Arial" w:hAnsi="Arial" w:cs="Arial"/>
        </w:rPr>
        <w:t xml:space="preserve"> i rysują jego portret. Zadanie wykonują na arkuszu A3 lub A4. Portrety prezentowane są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536C52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B82CDC">
        <w:rPr>
          <w:rFonts w:ascii="Arial" w:hAnsi="Arial" w:cs="Arial"/>
        </w:rPr>
        <w:t>7 i 9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3781E">
        <w:rPr>
          <w:rFonts w:ascii="Arial" w:hAnsi="Arial" w:cs="Arial"/>
        </w:rPr>
        <w:t>3</w:t>
      </w:r>
      <w:r w:rsidR="00B82CD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05C2"/>
    <w:rsid w:val="00023105"/>
    <w:rsid w:val="00042074"/>
    <w:rsid w:val="00060433"/>
    <w:rsid w:val="00064E3F"/>
    <w:rsid w:val="000A3057"/>
    <w:rsid w:val="000D23D7"/>
    <w:rsid w:val="001B52EF"/>
    <w:rsid w:val="001D0716"/>
    <w:rsid w:val="00276478"/>
    <w:rsid w:val="00282731"/>
    <w:rsid w:val="00297EE7"/>
    <w:rsid w:val="002B60F6"/>
    <w:rsid w:val="002C0D9B"/>
    <w:rsid w:val="002C5E96"/>
    <w:rsid w:val="002E6217"/>
    <w:rsid w:val="0033781E"/>
    <w:rsid w:val="003A769D"/>
    <w:rsid w:val="003C2FA8"/>
    <w:rsid w:val="003E4622"/>
    <w:rsid w:val="003E652C"/>
    <w:rsid w:val="00437DFC"/>
    <w:rsid w:val="00470046"/>
    <w:rsid w:val="004E717E"/>
    <w:rsid w:val="00547CB4"/>
    <w:rsid w:val="00592678"/>
    <w:rsid w:val="005C37EE"/>
    <w:rsid w:val="00612C40"/>
    <w:rsid w:val="00622C81"/>
    <w:rsid w:val="0079309F"/>
    <w:rsid w:val="007C0ED0"/>
    <w:rsid w:val="007E7964"/>
    <w:rsid w:val="00811DAF"/>
    <w:rsid w:val="00854E04"/>
    <w:rsid w:val="008A43EA"/>
    <w:rsid w:val="00911FFB"/>
    <w:rsid w:val="00995D2C"/>
    <w:rsid w:val="009C4A75"/>
    <w:rsid w:val="00A623E7"/>
    <w:rsid w:val="00AB002E"/>
    <w:rsid w:val="00AC4CFB"/>
    <w:rsid w:val="00AC4DB1"/>
    <w:rsid w:val="00B004B5"/>
    <w:rsid w:val="00B82CDC"/>
    <w:rsid w:val="00B8345C"/>
    <w:rsid w:val="00BA0862"/>
    <w:rsid w:val="00BD0E40"/>
    <w:rsid w:val="00C34D39"/>
    <w:rsid w:val="00C6156F"/>
    <w:rsid w:val="00C86570"/>
    <w:rsid w:val="00D03FE4"/>
    <w:rsid w:val="00D14D44"/>
    <w:rsid w:val="00D2250C"/>
    <w:rsid w:val="00D4578F"/>
    <w:rsid w:val="00DD3A00"/>
    <w:rsid w:val="00EB06D1"/>
    <w:rsid w:val="00ED242A"/>
    <w:rsid w:val="00EE3A6E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2023-03-29T12:01:00Z</dcterms:created>
  <dcterms:modified xsi:type="dcterms:W3CDTF">2023-03-29T12:25:00Z</dcterms:modified>
</cp:coreProperties>
</file>